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BF" w:rsidRDefault="004821BF" w:rsidP="004821BF">
      <w:pPr>
        <w:pStyle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</w:p>
    <w:p w:rsidR="004821BF" w:rsidRPr="00960261" w:rsidRDefault="004821BF" w:rsidP="004821BF">
      <w:pPr>
        <w:pStyle w:val="a3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Дума Берёзовского сельского поселения</w:t>
      </w:r>
    </w:p>
    <w:p w:rsidR="004821BF" w:rsidRPr="00960261" w:rsidRDefault="004821BF" w:rsidP="004821BF">
      <w:pPr>
        <w:pStyle w:val="a3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Еланского муниципального района</w:t>
      </w:r>
    </w:p>
    <w:p w:rsidR="004821BF" w:rsidRPr="00960261" w:rsidRDefault="004821BF" w:rsidP="004821BF">
      <w:pPr>
        <w:pStyle w:val="a3"/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Волгоградской области</w:t>
      </w:r>
    </w:p>
    <w:p w:rsidR="004821BF" w:rsidRDefault="004821BF" w:rsidP="004821BF">
      <w:pPr>
        <w:pStyle w:val="a3"/>
        <w:tabs>
          <w:tab w:val="left" w:pos="74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821BF" w:rsidRDefault="004821BF" w:rsidP="004821BF">
      <w:pPr>
        <w:pStyle w:val="a3"/>
        <w:jc w:val="center"/>
        <w:rPr>
          <w:sz w:val="24"/>
          <w:szCs w:val="24"/>
        </w:rPr>
      </w:pPr>
    </w:p>
    <w:p w:rsidR="004821BF" w:rsidRPr="005E03C2" w:rsidRDefault="004821BF" w:rsidP="004821B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E03C2">
        <w:rPr>
          <w:rFonts w:ascii="Times New Roman" w:hAnsi="Times New Roman"/>
          <w:b/>
          <w:sz w:val="24"/>
          <w:szCs w:val="24"/>
        </w:rPr>
        <w:t>РЕШЕНИЕ</w:t>
      </w:r>
    </w:p>
    <w:p w:rsidR="004821BF" w:rsidRDefault="004821BF" w:rsidP="004821BF">
      <w:pPr>
        <w:pStyle w:val="a3"/>
        <w:jc w:val="center"/>
        <w:rPr>
          <w:sz w:val="24"/>
          <w:szCs w:val="24"/>
        </w:rPr>
      </w:pPr>
    </w:p>
    <w:p w:rsidR="004821BF" w:rsidRPr="002C297A" w:rsidRDefault="004821BF" w:rsidP="004821BF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№ 41/19</w:t>
      </w:r>
    </w:p>
    <w:p w:rsidR="004821BF" w:rsidRDefault="004821BF" w:rsidP="004821BF">
      <w:pPr>
        <w:pStyle w:val="a3"/>
        <w:jc w:val="center"/>
        <w:rPr>
          <w:sz w:val="24"/>
          <w:szCs w:val="24"/>
        </w:rPr>
      </w:pPr>
    </w:p>
    <w:p w:rsidR="004821BF" w:rsidRDefault="004821BF" w:rsidP="004821BF">
      <w:pPr>
        <w:pStyle w:val="a3"/>
        <w:rPr>
          <w:sz w:val="24"/>
          <w:szCs w:val="24"/>
        </w:rPr>
      </w:pPr>
      <w:r>
        <w:rPr>
          <w:sz w:val="24"/>
          <w:szCs w:val="24"/>
        </w:rPr>
        <w:t>от  09.10.2015</w:t>
      </w:r>
      <w:r w:rsidRPr="009D5E39">
        <w:rPr>
          <w:sz w:val="24"/>
          <w:szCs w:val="24"/>
        </w:rPr>
        <w:t xml:space="preserve"> г.                         </w:t>
      </w:r>
      <w:r>
        <w:rPr>
          <w:sz w:val="24"/>
          <w:szCs w:val="24"/>
        </w:rPr>
        <w:t xml:space="preserve">                                                                          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Березовка               </w:t>
      </w:r>
    </w:p>
    <w:p w:rsidR="004821BF" w:rsidRDefault="004821BF" w:rsidP="004821BF">
      <w:pPr>
        <w:pStyle w:val="a3"/>
        <w:rPr>
          <w:sz w:val="24"/>
          <w:szCs w:val="24"/>
        </w:rPr>
      </w:pPr>
    </w:p>
    <w:p w:rsidR="004821BF" w:rsidRPr="002C297A" w:rsidRDefault="004821BF" w:rsidP="004821BF">
      <w:pPr>
        <w:pStyle w:val="a3"/>
        <w:rPr>
          <w:b/>
          <w:sz w:val="24"/>
          <w:szCs w:val="24"/>
        </w:rPr>
      </w:pPr>
      <w:r w:rsidRPr="002C297A">
        <w:rPr>
          <w:b/>
          <w:sz w:val="24"/>
          <w:szCs w:val="24"/>
        </w:rPr>
        <w:t xml:space="preserve">Отчёт об исполнении бюджета Берёзовского </w:t>
      </w:r>
    </w:p>
    <w:p w:rsidR="004821BF" w:rsidRPr="002C297A" w:rsidRDefault="004821BF" w:rsidP="004821BF">
      <w:pPr>
        <w:pStyle w:val="a3"/>
        <w:rPr>
          <w:b/>
          <w:sz w:val="24"/>
          <w:szCs w:val="24"/>
        </w:rPr>
      </w:pPr>
      <w:r w:rsidRPr="002C297A">
        <w:rPr>
          <w:b/>
          <w:sz w:val="24"/>
          <w:szCs w:val="24"/>
        </w:rPr>
        <w:t xml:space="preserve">сельского поселения за </w:t>
      </w:r>
      <w:r>
        <w:rPr>
          <w:b/>
          <w:sz w:val="24"/>
          <w:szCs w:val="24"/>
        </w:rPr>
        <w:t>9 месяцев</w:t>
      </w:r>
      <w:r w:rsidRPr="002C297A">
        <w:rPr>
          <w:b/>
          <w:sz w:val="24"/>
          <w:szCs w:val="24"/>
        </w:rPr>
        <w:t xml:space="preserve"> 2015 года.</w:t>
      </w:r>
    </w:p>
    <w:p w:rsidR="004821BF" w:rsidRDefault="004821BF" w:rsidP="004821BF">
      <w:pPr>
        <w:pStyle w:val="a3"/>
        <w:rPr>
          <w:sz w:val="24"/>
          <w:szCs w:val="24"/>
        </w:rPr>
      </w:pPr>
    </w:p>
    <w:p w:rsidR="004821BF" w:rsidRDefault="004821BF" w:rsidP="004821BF">
      <w:pPr>
        <w:pStyle w:val="a3"/>
        <w:rPr>
          <w:sz w:val="24"/>
          <w:szCs w:val="24"/>
        </w:rPr>
      </w:pPr>
    </w:p>
    <w:p w:rsidR="004821BF" w:rsidRDefault="004821BF" w:rsidP="004821B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Заслушав  доклад специалиста - бухгалтера администрации Берёзовского сельского поселения «Отчёт об исполнении бюджета Берёзовского сельского поселения за</w:t>
      </w:r>
      <w:r w:rsidRPr="00F82978">
        <w:rPr>
          <w:sz w:val="24"/>
          <w:szCs w:val="24"/>
        </w:rPr>
        <w:t xml:space="preserve"> </w:t>
      </w:r>
      <w:r>
        <w:rPr>
          <w:sz w:val="24"/>
          <w:szCs w:val="24"/>
        </w:rPr>
        <w:t>9 месяцев 2015 года»,  Дума Берёзовского сельского поселения</w:t>
      </w:r>
    </w:p>
    <w:p w:rsidR="004821BF" w:rsidRDefault="004821BF" w:rsidP="004821BF">
      <w:pPr>
        <w:pStyle w:val="a3"/>
        <w:rPr>
          <w:sz w:val="24"/>
          <w:szCs w:val="24"/>
        </w:rPr>
      </w:pPr>
    </w:p>
    <w:p w:rsidR="004821BF" w:rsidRDefault="004821BF" w:rsidP="004821BF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4821BF" w:rsidRDefault="004821BF" w:rsidP="004821BF">
      <w:pPr>
        <w:pStyle w:val="a3"/>
        <w:rPr>
          <w:sz w:val="24"/>
          <w:szCs w:val="24"/>
        </w:rPr>
      </w:pPr>
    </w:p>
    <w:p w:rsidR="004821BF" w:rsidRDefault="004821BF" w:rsidP="004821BF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Отчёт об исполнении бюджета Берёзовского сельского поселения за 9 месяцев  2015 год принять к сведению.</w:t>
      </w:r>
    </w:p>
    <w:p w:rsidR="004821BF" w:rsidRDefault="004821BF" w:rsidP="004821BF">
      <w:pPr>
        <w:pStyle w:val="a3"/>
        <w:ind w:left="12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(прилагается).</w:t>
      </w:r>
    </w:p>
    <w:p w:rsidR="004821BF" w:rsidRDefault="004821BF" w:rsidP="004821BF">
      <w:pPr>
        <w:pStyle w:val="a3"/>
        <w:rPr>
          <w:sz w:val="24"/>
          <w:szCs w:val="24"/>
        </w:rPr>
      </w:pPr>
    </w:p>
    <w:p w:rsidR="004821BF" w:rsidRPr="00E661C1" w:rsidRDefault="004821BF" w:rsidP="004821BF">
      <w:pPr>
        <w:pStyle w:val="a5"/>
        <w:numPr>
          <w:ilvl w:val="0"/>
          <w:numId w:val="4"/>
        </w:numPr>
        <w:rPr>
          <w:rFonts w:ascii="Calibri" w:hAnsi="Calibri"/>
        </w:rPr>
      </w:pPr>
      <w:r w:rsidRPr="00E661C1">
        <w:rPr>
          <w:rFonts w:ascii="Calibri" w:hAnsi="Calibri"/>
        </w:rPr>
        <w:t>Настоящее Решение  подлежит обнародованию и размещению на официальном сайте Березовского сельского поселения.</w:t>
      </w:r>
    </w:p>
    <w:p w:rsidR="004821BF" w:rsidRDefault="004821BF" w:rsidP="004821BF">
      <w:pPr>
        <w:rPr>
          <w:rFonts w:ascii="Calibri" w:eastAsia="Times New Roman" w:hAnsi="Calibri" w:cs="Times New Roman"/>
        </w:rPr>
      </w:pPr>
    </w:p>
    <w:p w:rsidR="004821BF" w:rsidRDefault="004821BF" w:rsidP="004821BF">
      <w:pPr>
        <w:pStyle w:val="a3"/>
        <w:ind w:left="720"/>
        <w:rPr>
          <w:sz w:val="24"/>
          <w:szCs w:val="24"/>
        </w:rPr>
      </w:pPr>
    </w:p>
    <w:p w:rsidR="004821BF" w:rsidRDefault="004821BF" w:rsidP="004821BF">
      <w:pPr>
        <w:pStyle w:val="a3"/>
        <w:rPr>
          <w:sz w:val="24"/>
          <w:szCs w:val="24"/>
        </w:rPr>
      </w:pPr>
    </w:p>
    <w:p w:rsidR="004821BF" w:rsidRDefault="004821BF" w:rsidP="004821BF">
      <w:pPr>
        <w:pStyle w:val="a3"/>
        <w:rPr>
          <w:sz w:val="24"/>
          <w:szCs w:val="24"/>
        </w:rPr>
      </w:pPr>
    </w:p>
    <w:p w:rsidR="004821BF" w:rsidRPr="009D5E39" w:rsidRDefault="004821BF" w:rsidP="004821BF">
      <w:pPr>
        <w:pStyle w:val="a3"/>
        <w:rPr>
          <w:sz w:val="24"/>
          <w:szCs w:val="24"/>
        </w:rPr>
      </w:pPr>
      <w:r w:rsidRPr="009D5E39">
        <w:rPr>
          <w:sz w:val="24"/>
          <w:szCs w:val="24"/>
        </w:rPr>
        <w:t>Председатель Думы Берёзовского</w:t>
      </w:r>
    </w:p>
    <w:p w:rsidR="004821BF" w:rsidRDefault="004821BF" w:rsidP="004821BF">
      <w:pPr>
        <w:pStyle w:val="a3"/>
        <w:rPr>
          <w:sz w:val="24"/>
          <w:szCs w:val="24"/>
        </w:rPr>
      </w:pPr>
      <w:r w:rsidRPr="009D5E39">
        <w:rPr>
          <w:sz w:val="24"/>
          <w:szCs w:val="24"/>
        </w:rPr>
        <w:t>сельского поселения                                                                                            Н.А.Печ</w:t>
      </w:r>
      <w:r>
        <w:rPr>
          <w:sz w:val="24"/>
          <w:szCs w:val="24"/>
        </w:rPr>
        <w:t>ерская.</w:t>
      </w:r>
    </w:p>
    <w:p w:rsidR="00BD51FF" w:rsidRDefault="00BD51FF"/>
    <w:p w:rsidR="004821BF" w:rsidRDefault="004821BF"/>
    <w:p w:rsidR="004821BF" w:rsidRDefault="004821BF"/>
    <w:p w:rsidR="004821BF" w:rsidRDefault="004821BF"/>
    <w:p w:rsidR="004821BF" w:rsidRDefault="004821BF"/>
    <w:p w:rsidR="004821BF" w:rsidRDefault="004821BF"/>
    <w:p w:rsidR="004821BF" w:rsidRDefault="004821BF"/>
    <w:p w:rsidR="004821BF" w:rsidRDefault="004821BF"/>
    <w:p w:rsidR="004821BF" w:rsidRDefault="004821BF" w:rsidP="004821BF">
      <w:pPr>
        <w:jc w:val="center"/>
        <w:rPr>
          <w:b/>
        </w:rPr>
      </w:pPr>
    </w:p>
    <w:p w:rsidR="004821BF" w:rsidRPr="004821BF" w:rsidRDefault="004821BF" w:rsidP="004821B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821BF">
        <w:rPr>
          <w:rFonts w:ascii="Times New Roman" w:hAnsi="Times New Roman"/>
          <w:b/>
          <w:sz w:val="24"/>
          <w:szCs w:val="24"/>
        </w:rPr>
        <w:lastRenderedPageBreak/>
        <w:t>Волгоградская  область</w:t>
      </w:r>
    </w:p>
    <w:p w:rsidR="004821BF" w:rsidRPr="004821BF" w:rsidRDefault="004821BF" w:rsidP="004821B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821BF">
        <w:rPr>
          <w:rFonts w:ascii="Times New Roman" w:hAnsi="Times New Roman"/>
          <w:b/>
          <w:sz w:val="24"/>
          <w:szCs w:val="24"/>
        </w:rPr>
        <w:t>Еланский муниципальный  район</w:t>
      </w:r>
    </w:p>
    <w:p w:rsidR="004821BF" w:rsidRPr="004821BF" w:rsidRDefault="004821BF" w:rsidP="004821B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821BF">
        <w:rPr>
          <w:rFonts w:ascii="Times New Roman" w:hAnsi="Times New Roman"/>
          <w:b/>
          <w:sz w:val="24"/>
          <w:szCs w:val="24"/>
        </w:rPr>
        <w:t>Дума  Берёзовского  сельского  поселения</w:t>
      </w:r>
    </w:p>
    <w:p w:rsidR="004821BF" w:rsidRDefault="004821BF" w:rsidP="004821BF">
      <w:pPr>
        <w:pBdr>
          <w:bottom w:val="single" w:sz="12" w:space="1" w:color="auto"/>
        </w:pBdr>
        <w:jc w:val="center"/>
        <w:rPr>
          <w:rFonts w:ascii="Calibri" w:eastAsia="Times New Roman" w:hAnsi="Calibri" w:cs="Times New Roman"/>
        </w:rPr>
      </w:pPr>
    </w:p>
    <w:p w:rsidR="004821BF" w:rsidRPr="0013448B" w:rsidRDefault="004821BF" w:rsidP="004821BF">
      <w:pPr>
        <w:jc w:val="center"/>
        <w:rPr>
          <w:rFonts w:ascii="Calibri" w:eastAsia="Times New Roman" w:hAnsi="Calibri" w:cs="Times New Roman"/>
        </w:rPr>
      </w:pPr>
      <w:r w:rsidRPr="0013448B">
        <w:rPr>
          <w:rFonts w:ascii="Calibri" w:eastAsia="Times New Roman" w:hAnsi="Calibri" w:cs="Times New Roman"/>
        </w:rPr>
        <w:t xml:space="preserve"> </w:t>
      </w:r>
    </w:p>
    <w:p w:rsidR="004821BF" w:rsidRDefault="004821BF" w:rsidP="004821BF">
      <w:pPr>
        <w:pStyle w:val="2"/>
        <w:rPr>
          <w:sz w:val="24"/>
          <w:szCs w:val="24"/>
        </w:rPr>
      </w:pPr>
      <w:r w:rsidRPr="0013448B">
        <w:rPr>
          <w:sz w:val="24"/>
          <w:szCs w:val="24"/>
        </w:rPr>
        <w:t>РЕШЕНИ</w:t>
      </w:r>
      <w:r>
        <w:rPr>
          <w:sz w:val="24"/>
          <w:szCs w:val="24"/>
        </w:rPr>
        <w:t>Е</w:t>
      </w:r>
    </w:p>
    <w:p w:rsidR="004821BF" w:rsidRDefault="004821BF" w:rsidP="004821BF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821BF" w:rsidRPr="0013448B" w:rsidRDefault="004821BF" w:rsidP="004821BF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21.10.2015 г.                                                №  43/20</w:t>
      </w:r>
    </w:p>
    <w:p w:rsidR="004821BF" w:rsidRDefault="004821BF" w:rsidP="004821BF">
      <w:pPr>
        <w:rPr>
          <w:rFonts w:ascii="Calibri" w:eastAsia="Times New Roman" w:hAnsi="Calibri" w:cs="Times New Roman"/>
        </w:rPr>
      </w:pPr>
    </w:p>
    <w:p w:rsidR="004821BF" w:rsidRPr="004821BF" w:rsidRDefault="004821BF" w:rsidP="004821BF">
      <w:pPr>
        <w:pStyle w:val="a3"/>
        <w:rPr>
          <w:rFonts w:cs="Calibri"/>
          <w:b/>
          <w:sz w:val="24"/>
          <w:szCs w:val="24"/>
        </w:rPr>
      </w:pPr>
      <w:r w:rsidRPr="004821BF">
        <w:rPr>
          <w:rFonts w:cs="Calibri"/>
          <w:b/>
          <w:sz w:val="24"/>
          <w:szCs w:val="24"/>
        </w:rPr>
        <w:t xml:space="preserve">Об установлении учётной нормы и </w:t>
      </w:r>
    </w:p>
    <w:p w:rsidR="004821BF" w:rsidRPr="004821BF" w:rsidRDefault="004821BF" w:rsidP="004821BF">
      <w:pPr>
        <w:pStyle w:val="a3"/>
        <w:rPr>
          <w:rFonts w:cs="Calibri"/>
          <w:b/>
          <w:sz w:val="24"/>
          <w:szCs w:val="24"/>
        </w:rPr>
      </w:pPr>
      <w:r w:rsidRPr="004821BF">
        <w:rPr>
          <w:rFonts w:cs="Calibri"/>
          <w:b/>
          <w:sz w:val="24"/>
          <w:szCs w:val="24"/>
        </w:rPr>
        <w:t>нормы предоставления жилого</w:t>
      </w:r>
    </w:p>
    <w:p w:rsidR="004821BF" w:rsidRPr="004821BF" w:rsidRDefault="004821BF" w:rsidP="004821BF">
      <w:pPr>
        <w:pStyle w:val="a3"/>
        <w:rPr>
          <w:rFonts w:cs="Calibri"/>
          <w:b/>
          <w:sz w:val="24"/>
          <w:szCs w:val="24"/>
        </w:rPr>
      </w:pPr>
      <w:r w:rsidRPr="004821BF">
        <w:rPr>
          <w:rFonts w:cs="Calibri"/>
          <w:b/>
          <w:sz w:val="24"/>
          <w:szCs w:val="24"/>
        </w:rPr>
        <w:t>помещения  на территории Берёзовского</w:t>
      </w:r>
    </w:p>
    <w:p w:rsidR="004821BF" w:rsidRPr="004821BF" w:rsidRDefault="004821BF" w:rsidP="004821BF">
      <w:pPr>
        <w:pStyle w:val="a3"/>
        <w:rPr>
          <w:rFonts w:cs="Calibri"/>
          <w:b/>
          <w:sz w:val="24"/>
          <w:szCs w:val="24"/>
        </w:rPr>
      </w:pPr>
      <w:r w:rsidRPr="004821BF">
        <w:rPr>
          <w:rFonts w:cs="Calibri"/>
          <w:b/>
          <w:sz w:val="24"/>
          <w:szCs w:val="24"/>
        </w:rPr>
        <w:t>сельского поселения Еланского муниципального</w:t>
      </w:r>
    </w:p>
    <w:p w:rsidR="004821BF" w:rsidRPr="004821BF" w:rsidRDefault="004821BF" w:rsidP="004821BF">
      <w:pPr>
        <w:pStyle w:val="a3"/>
        <w:rPr>
          <w:rFonts w:cs="Calibri"/>
          <w:b/>
          <w:sz w:val="24"/>
          <w:szCs w:val="24"/>
        </w:rPr>
      </w:pPr>
      <w:r w:rsidRPr="004821BF">
        <w:rPr>
          <w:rFonts w:cs="Calibri"/>
          <w:b/>
          <w:sz w:val="24"/>
          <w:szCs w:val="24"/>
        </w:rPr>
        <w:t>района Волгоградской области.</w:t>
      </w:r>
    </w:p>
    <w:p w:rsidR="004821BF" w:rsidRPr="004821BF" w:rsidRDefault="004821BF" w:rsidP="004821BF">
      <w:pPr>
        <w:rPr>
          <w:rFonts w:ascii="Calibri" w:eastAsia="Times New Roman" w:hAnsi="Calibri" w:cs="Times New Roman"/>
          <w:b/>
        </w:rPr>
      </w:pPr>
    </w:p>
    <w:p w:rsidR="004821BF" w:rsidRPr="004821BF" w:rsidRDefault="004821BF" w:rsidP="004821BF">
      <w:pPr>
        <w:rPr>
          <w:rFonts w:ascii="Calibri" w:eastAsia="Times New Roman" w:hAnsi="Calibri" w:cs="Calibri"/>
          <w:sz w:val="24"/>
          <w:szCs w:val="24"/>
        </w:rPr>
      </w:pPr>
      <w:r w:rsidRPr="000F5DAE">
        <w:rPr>
          <w:rFonts w:ascii="Calibri" w:eastAsia="Times New Roman" w:hAnsi="Calibri" w:cs="Calibri"/>
        </w:rPr>
        <w:t xml:space="preserve">       </w:t>
      </w:r>
      <w:r w:rsidRPr="004821BF">
        <w:rPr>
          <w:rFonts w:ascii="Calibri" w:eastAsia="Times New Roman" w:hAnsi="Calibri" w:cs="Calibri"/>
          <w:sz w:val="24"/>
          <w:szCs w:val="24"/>
        </w:rPr>
        <w:t xml:space="preserve">В соответствии со статьей 50 Жилищного Кодекса Российской Федерации, в целях </w:t>
      </w:r>
      <w:proofErr w:type="gramStart"/>
      <w:r w:rsidRPr="004821BF">
        <w:rPr>
          <w:rFonts w:ascii="Calibri" w:eastAsia="Times New Roman" w:hAnsi="Calibri" w:cs="Calibri"/>
          <w:sz w:val="24"/>
          <w:szCs w:val="24"/>
        </w:rPr>
        <w:t>реализации Закона Волгоградской области № 1125 – ОД от 01.12.2005 года «О порядке ведения органами местного самоуправления учёта граждан в качестве нуждающихся в жилых помещениях, предоставляемых по договорам социального найма в Волгоградской области», Постановления Правительства РФ от 17.12.2010 года № 1050 «О федеральной целевой программе «Жилище на 2011-2015 годы», Постановления Правительства Волгоградской  области № 46-17 от 10.02.2014 года «О государственной программе Волгоградской области «Обеспечение</w:t>
      </w:r>
      <w:proofErr w:type="gramEnd"/>
      <w:r w:rsidRPr="004821BF">
        <w:rPr>
          <w:rFonts w:ascii="Calibri" w:eastAsia="Times New Roman" w:hAnsi="Calibri" w:cs="Calibri"/>
          <w:sz w:val="24"/>
          <w:szCs w:val="24"/>
        </w:rPr>
        <w:t xml:space="preserve"> доступным и комфортным жильем  и коммунальными услугами жителей Волгоградской области» на 2014-2016 годы»</w:t>
      </w:r>
    </w:p>
    <w:p w:rsidR="004821BF" w:rsidRPr="000F5DAE" w:rsidRDefault="004821BF" w:rsidP="004821BF">
      <w:pPr>
        <w:rPr>
          <w:rFonts w:ascii="Calibri" w:eastAsia="Times New Roman" w:hAnsi="Calibri" w:cs="Calibri"/>
        </w:rPr>
      </w:pPr>
      <w:r w:rsidRPr="000F5DAE">
        <w:rPr>
          <w:rFonts w:ascii="Calibri" w:eastAsia="Times New Roman" w:hAnsi="Calibri" w:cs="Calibri"/>
        </w:rPr>
        <w:t>РЕШИЛА:</w:t>
      </w:r>
    </w:p>
    <w:p w:rsidR="004821BF" w:rsidRPr="000F5DAE" w:rsidRDefault="004821BF" w:rsidP="004821BF">
      <w:pPr>
        <w:pStyle w:val="a5"/>
        <w:numPr>
          <w:ilvl w:val="0"/>
          <w:numId w:val="5"/>
        </w:numPr>
        <w:rPr>
          <w:rFonts w:ascii="Calibri" w:hAnsi="Calibri" w:cs="Calibri"/>
        </w:rPr>
      </w:pPr>
      <w:r w:rsidRPr="000F5DAE">
        <w:rPr>
          <w:rFonts w:ascii="Calibri" w:hAnsi="Calibri" w:cs="Calibri"/>
        </w:rPr>
        <w:t>Установить учётную норму площади жилого помещения в Берёзовском сельском поселении Еланского муниципального района Волгоградской области с 01 января 201</w:t>
      </w:r>
      <w:r>
        <w:rPr>
          <w:rFonts w:ascii="Calibri" w:hAnsi="Calibri" w:cs="Calibri"/>
        </w:rPr>
        <w:t>6</w:t>
      </w:r>
      <w:r w:rsidRPr="000F5DAE">
        <w:rPr>
          <w:rFonts w:ascii="Calibri" w:hAnsi="Calibri" w:cs="Calibri"/>
        </w:rPr>
        <w:t xml:space="preserve"> года для признания граждан в качестве,  нуждающихся в жилых помещениях при обеспеченности в размере 16 кв.м. общей площади жилого помещения приходящегося на 1 человека.</w:t>
      </w:r>
    </w:p>
    <w:p w:rsidR="004821BF" w:rsidRPr="000F5DAE" w:rsidRDefault="004821BF" w:rsidP="004821BF">
      <w:pPr>
        <w:pStyle w:val="a5"/>
        <w:numPr>
          <w:ilvl w:val="0"/>
          <w:numId w:val="5"/>
        </w:numPr>
        <w:rPr>
          <w:rFonts w:ascii="Calibri" w:hAnsi="Calibri" w:cs="Calibri"/>
        </w:rPr>
      </w:pPr>
      <w:r w:rsidRPr="000F5DAE">
        <w:rPr>
          <w:rFonts w:ascii="Calibri" w:hAnsi="Calibri" w:cs="Calibri"/>
        </w:rPr>
        <w:t>Установить норму предоставления площади жилого помещения по договору социального найма в Берёзовском сельском поселении Еланского муниципального района Волгоградской области в размере 18 кв.м. общей площади на 1 человека.</w:t>
      </w:r>
    </w:p>
    <w:p w:rsidR="004821BF" w:rsidRPr="000F5DAE" w:rsidRDefault="004821BF" w:rsidP="004821BF">
      <w:pPr>
        <w:pStyle w:val="a5"/>
        <w:numPr>
          <w:ilvl w:val="0"/>
          <w:numId w:val="5"/>
        </w:numPr>
        <w:rPr>
          <w:rFonts w:ascii="Calibri" w:hAnsi="Calibri" w:cs="Calibri"/>
        </w:rPr>
      </w:pPr>
      <w:r w:rsidRPr="00CB0CEC">
        <w:rPr>
          <w:rFonts w:ascii="Calibri" w:hAnsi="Calibri" w:cs="Calibri"/>
        </w:rPr>
        <w:t xml:space="preserve"> </w:t>
      </w:r>
      <w:r w:rsidRPr="000F5DAE">
        <w:rPr>
          <w:rFonts w:ascii="Calibri" w:hAnsi="Calibri" w:cs="Calibri"/>
        </w:rPr>
        <w:t xml:space="preserve">Считать утратившим силу </w:t>
      </w:r>
      <w:r>
        <w:rPr>
          <w:rFonts w:ascii="Calibri" w:hAnsi="Calibri" w:cs="Calibri"/>
        </w:rPr>
        <w:t>решение Думы Березовского сельского поселения от 05.11.2014 № 10/3  с 01.01.2016 г.</w:t>
      </w:r>
    </w:p>
    <w:p w:rsidR="004821BF" w:rsidRPr="000F5DAE" w:rsidRDefault="004821BF" w:rsidP="004821BF">
      <w:pPr>
        <w:pStyle w:val="a5"/>
        <w:numPr>
          <w:ilvl w:val="0"/>
          <w:numId w:val="5"/>
        </w:numPr>
        <w:rPr>
          <w:rFonts w:ascii="Calibri" w:hAnsi="Calibri" w:cs="Calibri"/>
        </w:rPr>
      </w:pPr>
      <w:r w:rsidRPr="000F5DAE">
        <w:rPr>
          <w:rFonts w:ascii="Calibri" w:hAnsi="Calibri" w:cs="Calibri"/>
        </w:rPr>
        <w:t>Данное решение вступает в силу с момента его подписания.</w:t>
      </w:r>
    </w:p>
    <w:p w:rsidR="004821BF" w:rsidRPr="000F5DAE" w:rsidRDefault="004821BF" w:rsidP="004821BF">
      <w:pPr>
        <w:pStyle w:val="a5"/>
        <w:ind w:left="840"/>
        <w:rPr>
          <w:rFonts w:ascii="Calibri" w:hAnsi="Calibri" w:cs="Calibri"/>
        </w:rPr>
      </w:pPr>
    </w:p>
    <w:p w:rsidR="004821BF" w:rsidRPr="002146F8" w:rsidRDefault="004821BF" w:rsidP="004821BF">
      <w:pPr>
        <w:pStyle w:val="a5"/>
        <w:ind w:left="840"/>
      </w:pPr>
    </w:p>
    <w:p w:rsidR="004821BF" w:rsidRPr="009D5E39" w:rsidRDefault="004821BF" w:rsidP="004821BF">
      <w:pPr>
        <w:pStyle w:val="a3"/>
        <w:rPr>
          <w:sz w:val="24"/>
          <w:szCs w:val="24"/>
        </w:rPr>
      </w:pPr>
      <w:r w:rsidRPr="009D5E39">
        <w:rPr>
          <w:sz w:val="24"/>
          <w:szCs w:val="24"/>
        </w:rPr>
        <w:t>Председатель Думы Берёзовского</w:t>
      </w:r>
    </w:p>
    <w:p w:rsidR="004821BF" w:rsidRDefault="004821BF" w:rsidP="004821BF">
      <w:pPr>
        <w:pStyle w:val="a3"/>
        <w:rPr>
          <w:sz w:val="24"/>
          <w:szCs w:val="24"/>
        </w:rPr>
      </w:pPr>
      <w:r w:rsidRPr="009D5E39">
        <w:rPr>
          <w:sz w:val="24"/>
          <w:szCs w:val="24"/>
        </w:rPr>
        <w:t>сельского поселения                                                                                            Н.А.Печ</w:t>
      </w:r>
      <w:r>
        <w:rPr>
          <w:sz w:val="24"/>
          <w:szCs w:val="24"/>
        </w:rPr>
        <w:t>ерская.</w:t>
      </w:r>
    </w:p>
    <w:p w:rsidR="004821BF" w:rsidRDefault="004821BF"/>
    <w:sectPr w:rsidR="004821BF" w:rsidSect="00FA6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00B"/>
    <w:multiLevelType w:val="hybridMultilevel"/>
    <w:tmpl w:val="AA0E709C"/>
    <w:lvl w:ilvl="0" w:tplc="196237D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4E9C78A3"/>
    <w:multiLevelType w:val="hybridMultilevel"/>
    <w:tmpl w:val="77EE5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3403D"/>
    <w:multiLevelType w:val="hybridMultilevel"/>
    <w:tmpl w:val="242C217E"/>
    <w:lvl w:ilvl="0" w:tplc="510CB29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AC718CF"/>
    <w:multiLevelType w:val="hybridMultilevel"/>
    <w:tmpl w:val="45D8C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FA0740"/>
    <w:multiLevelType w:val="hybridMultilevel"/>
    <w:tmpl w:val="D57ED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D51FF"/>
    <w:rsid w:val="004821BF"/>
    <w:rsid w:val="00BD51FF"/>
    <w:rsid w:val="00FA6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78"/>
  </w:style>
  <w:style w:type="paragraph" w:styleId="2">
    <w:name w:val="heading 2"/>
    <w:basedOn w:val="a"/>
    <w:next w:val="a"/>
    <w:link w:val="20"/>
    <w:uiPriority w:val="99"/>
    <w:qFormat/>
    <w:rsid w:val="004821B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D51F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BD51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BD51FF"/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BD51FF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iPriority w:val="99"/>
    <w:rsid w:val="00BD51F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BD51FF"/>
    <w:rPr>
      <w:rFonts w:ascii="Times New Roman" w:eastAsia="Times New Roman" w:hAnsi="Times New Roman" w:cs="Times New Roman"/>
      <w:sz w:val="28"/>
      <w:szCs w:val="24"/>
    </w:rPr>
  </w:style>
  <w:style w:type="character" w:styleId="a8">
    <w:name w:val="Hyperlink"/>
    <w:basedOn w:val="a0"/>
    <w:rsid w:val="00BD51FF"/>
    <w:rPr>
      <w:color w:val="0000FF"/>
      <w:u w:val="none"/>
    </w:rPr>
  </w:style>
  <w:style w:type="character" w:customStyle="1" w:styleId="apple-converted-space">
    <w:name w:val="apple-converted-space"/>
    <w:basedOn w:val="a0"/>
    <w:rsid w:val="00BD51FF"/>
  </w:style>
  <w:style w:type="paragraph" w:customStyle="1" w:styleId="ConsPlusNormal">
    <w:name w:val="ConsPlusNormal"/>
    <w:rsid w:val="00BD51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4821B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459</Words>
  <Characters>2621</Characters>
  <Application>Microsoft Office Word</Application>
  <DocSecurity>0</DocSecurity>
  <Lines>21</Lines>
  <Paragraphs>6</Paragraphs>
  <ScaleCrop>false</ScaleCrop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5</cp:revision>
  <dcterms:created xsi:type="dcterms:W3CDTF">2015-10-20T12:25:00Z</dcterms:created>
  <dcterms:modified xsi:type="dcterms:W3CDTF">2015-11-05T11:31:00Z</dcterms:modified>
</cp:coreProperties>
</file>